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57" w:rsidRPr="001A3E3F" w:rsidRDefault="003C1557" w:rsidP="003C15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25</w:t>
      </w:r>
      <w:r w:rsidRPr="001A3E3F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08</w:t>
      </w:r>
      <w:r w:rsidRPr="001A3E3F">
        <w:rPr>
          <w:rFonts w:ascii="Arial" w:hAnsi="Arial" w:cs="Arial"/>
          <w:b/>
          <w:sz w:val="32"/>
          <w:szCs w:val="32"/>
        </w:rPr>
        <w:t>.2022 №</w:t>
      </w:r>
      <w:r>
        <w:rPr>
          <w:rFonts w:ascii="Arial" w:hAnsi="Arial" w:cs="Arial"/>
          <w:b/>
          <w:sz w:val="32"/>
          <w:szCs w:val="32"/>
          <w:u w:val="single"/>
        </w:rPr>
        <w:t>61</w:t>
      </w:r>
    </w:p>
    <w:p w:rsidR="003C1557" w:rsidRPr="001A3E3F" w:rsidRDefault="003C1557" w:rsidP="003C155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A3E3F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C1557" w:rsidRPr="001A3E3F" w:rsidRDefault="003C1557" w:rsidP="003C155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A3E3F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3C1557" w:rsidRPr="001A3E3F" w:rsidRDefault="003C1557" w:rsidP="003C155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A3E3F">
        <w:rPr>
          <w:rFonts w:ascii="Arial" w:hAnsi="Arial" w:cs="Arial"/>
          <w:b/>
          <w:bCs/>
          <w:sz w:val="32"/>
          <w:szCs w:val="32"/>
        </w:rPr>
        <w:t>БАЯНДАЕВСКИЙ МУНИЦИПАЛЬНЫЙ РАЙОН</w:t>
      </w:r>
    </w:p>
    <w:p w:rsidR="003C1557" w:rsidRPr="001A3E3F" w:rsidRDefault="003C1557" w:rsidP="003C155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A3E3F">
        <w:rPr>
          <w:rFonts w:ascii="Arial" w:hAnsi="Arial" w:cs="Arial"/>
          <w:b/>
          <w:bCs/>
          <w:sz w:val="32"/>
          <w:szCs w:val="32"/>
        </w:rPr>
        <w:t>МУНИЦИПАЛЬНОЕ ОБРАЗОВАНИЕ «Покровка»</w:t>
      </w:r>
    </w:p>
    <w:p w:rsidR="003C1557" w:rsidRPr="001A3E3F" w:rsidRDefault="003C1557" w:rsidP="003C155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A3E3F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C1557" w:rsidRDefault="003C1557" w:rsidP="003C155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A3E3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C1557" w:rsidRPr="001A3E3F" w:rsidRDefault="003C1557" w:rsidP="003C155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C1557" w:rsidRPr="003C1557" w:rsidRDefault="003C1557" w:rsidP="003C1557">
      <w:pPr>
        <w:pStyle w:val="1"/>
        <w:rPr>
          <w:rStyle w:val="a4"/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3C1557">
        <w:rPr>
          <w:rStyle w:val="a4"/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ГРАНИЦАХ </w:t>
      </w:r>
    </w:p>
    <w:p w:rsidR="003C1557" w:rsidRPr="003C1557" w:rsidRDefault="003C1557" w:rsidP="003C1557">
      <w:pPr>
        <w:pStyle w:val="1"/>
        <w:rPr>
          <w:rFonts w:ascii="Arial" w:hAnsi="Arial" w:cs="Arial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1557">
        <w:rPr>
          <w:rStyle w:val="a4"/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МУНИЦИПАЛЬНОГО ОБРАЗОВАНИЯ «Покровка»</w:t>
      </w:r>
    </w:p>
    <w:bookmarkEnd w:id="0"/>
    <w:p w:rsidR="003C1557" w:rsidRDefault="003C1557" w:rsidP="003C1557">
      <w:pPr>
        <w:rPr>
          <w:rFonts w:ascii="Arial" w:hAnsi="Arial" w:cs="Arial"/>
        </w:rPr>
      </w:pPr>
    </w:p>
    <w:p w:rsidR="003C1557" w:rsidRPr="001A3E3F" w:rsidRDefault="003C1557" w:rsidP="003C1557">
      <w:pPr>
        <w:rPr>
          <w:rFonts w:ascii="Arial" w:hAnsi="Arial" w:cs="Arial"/>
        </w:rPr>
      </w:pPr>
      <w:r w:rsidRPr="001A3E3F">
        <w:rPr>
          <w:rFonts w:ascii="Arial" w:hAnsi="Arial" w:cs="Arial"/>
        </w:rPr>
        <w:t xml:space="preserve">Руководствуясь Федеральными законами </w:t>
      </w:r>
      <w:hyperlink r:id="rId4" w:history="1">
        <w:r w:rsidRPr="001A3E3F">
          <w:rPr>
            <w:rStyle w:val="a4"/>
            <w:rFonts w:ascii="Arial" w:hAnsi="Arial" w:cs="Arial"/>
          </w:rPr>
          <w:t>от 06.10.2003 N 131-ФЗ</w:t>
        </w:r>
      </w:hyperlink>
      <w:r w:rsidRPr="001A3E3F">
        <w:rPr>
          <w:rFonts w:ascii="Arial" w:hAnsi="Arial" w:cs="Arial"/>
          <w:b/>
        </w:rPr>
        <w:t xml:space="preserve"> </w:t>
      </w:r>
      <w:r w:rsidRPr="001A3E3F">
        <w:rPr>
          <w:rFonts w:ascii="Arial" w:hAnsi="Arial" w:cs="Arial"/>
        </w:rPr>
        <w:t xml:space="preserve">"Об общих принципах организации местного самоуправления в Российской Федерации", </w:t>
      </w:r>
      <w:hyperlink r:id="rId5" w:history="1">
        <w:r w:rsidRPr="001A3E3F">
          <w:rPr>
            <w:rStyle w:val="a4"/>
            <w:rFonts w:ascii="Arial" w:hAnsi="Arial" w:cs="Arial"/>
          </w:rPr>
          <w:t>от 08.11.2007 N 257-ФЗ</w:t>
        </w:r>
      </w:hyperlink>
      <w:r w:rsidRPr="001A3E3F">
        <w:rPr>
          <w:rFonts w:ascii="Arial" w:hAnsi="Arial" w:cs="Arial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6" w:history="1">
        <w:r w:rsidRPr="001A3E3F">
          <w:rPr>
            <w:rStyle w:val="a4"/>
            <w:rFonts w:ascii="Arial" w:hAnsi="Arial" w:cs="Arial"/>
          </w:rPr>
          <w:t>от 08.11.2007 N 259-ФЗ</w:t>
        </w:r>
      </w:hyperlink>
      <w:r w:rsidRPr="001A3E3F">
        <w:rPr>
          <w:rFonts w:ascii="Arial" w:hAnsi="Arial" w:cs="Arial"/>
          <w:b/>
        </w:rPr>
        <w:t xml:space="preserve"> </w:t>
      </w:r>
      <w:r w:rsidRPr="001A3E3F">
        <w:rPr>
          <w:rFonts w:ascii="Arial" w:hAnsi="Arial" w:cs="Arial"/>
        </w:rPr>
        <w:t xml:space="preserve">"Устав автомобильного транспорта и городского наземного электрического транспорта", от 31.07.2020 N 248-ФЗ "О государственном контроле (надзоре) и муниципальном контроле в Российской Федерации", </w:t>
      </w:r>
      <w:hyperlink r:id="rId7" w:history="1">
        <w:r w:rsidRPr="001A3E3F">
          <w:rPr>
            <w:rStyle w:val="a4"/>
            <w:rFonts w:ascii="Arial" w:hAnsi="Arial" w:cs="Arial"/>
          </w:rPr>
          <w:t>Постановлением</w:t>
        </w:r>
      </w:hyperlink>
      <w:r w:rsidRPr="001A3E3F">
        <w:rPr>
          <w:rFonts w:ascii="Arial" w:hAnsi="Arial" w:cs="Arial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администрация Муниципального образования «Покровка» </w:t>
      </w:r>
    </w:p>
    <w:p w:rsidR="003C1557" w:rsidRPr="003265E8" w:rsidRDefault="003C1557" w:rsidP="003C1557">
      <w:pPr>
        <w:jc w:val="center"/>
        <w:rPr>
          <w:rFonts w:ascii="Arial" w:hAnsi="Arial" w:cs="Arial"/>
          <w:b/>
          <w:sz w:val="30"/>
          <w:szCs w:val="30"/>
        </w:rPr>
      </w:pPr>
      <w:r w:rsidRPr="003265E8">
        <w:rPr>
          <w:rFonts w:ascii="Arial" w:hAnsi="Arial" w:cs="Arial"/>
          <w:b/>
          <w:sz w:val="30"/>
          <w:szCs w:val="30"/>
        </w:rPr>
        <w:t>ПОСТАНОВЛЯЕТ:</w:t>
      </w:r>
    </w:p>
    <w:p w:rsidR="003C1557" w:rsidRPr="006866F3" w:rsidRDefault="003C1557" w:rsidP="003C1557">
      <w:pPr>
        <w:rPr>
          <w:rFonts w:ascii="Arial" w:hAnsi="Arial" w:cs="Arial"/>
          <w:sz w:val="24"/>
          <w:szCs w:val="24"/>
        </w:rPr>
      </w:pPr>
      <w:bookmarkStart w:id="1" w:name="sub_1"/>
      <w:r w:rsidRPr="006866F3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Pr="006866F3">
        <w:rPr>
          <w:rStyle w:val="a4"/>
          <w:rFonts w:ascii="Arial" w:hAnsi="Arial" w:cs="Arial"/>
          <w:sz w:val="24"/>
          <w:szCs w:val="24"/>
        </w:rPr>
        <w:t>форму</w:t>
      </w:r>
      <w:r w:rsidRPr="006866F3">
        <w:rPr>
          <w:rFonts w:ascii="Arial" w:hAnsi="Arial" w:cs="Arial"/>
          <w:sz w:val="24"/>
          <w:szCs w:val="24"/>
        </w:rPr>
        <w:t xml:space="preserve"> проверочного листа, применяемого при осуществлении муниципального контроля на автомобильном транспорте и в дорожном хозяйстве в границах Муниципального образования «Покровка».</w:t>
      </w:r>
    </w:p>
    <w:bookmarkEnd w:id="1"/>
    <w:p w:rsidR="003C1557" w:rsidRPr="006866F3" w:rsidRDefault="003C1557" w:rsidP="003C1557">
      <w:pPr>
        <w:ind w:firstLine="709"/>
        <w:rPr>
          <w:rFonts w:ascii="Arial" w:eastAsia="Malgun Gothic" w:hAnsi="Arial" w:cs="Arial"/>
          <w:sz w:val="24"/>
          <w:szCs w:val="24"/>
        </w:rPr>
      </w:pPr>
      <w:r w:rsidRPr="006866F3">
        <w:rPr>
          <w:rFonts w:ascii="Arial" w:eastAsia="Malgun Gothic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3C1557" w:rsidRPr="006866F3" w:rsidRDefault="003C1557" w:rsidP="003C1557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6866F3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«Вестник» и разместить на официальном сайте администрации муниципального образования «Покровка» в информационно-коммуникационной сети "Интернет".</w:t>
      </w:r>
    </w:p>
    <w:p w:rsidR="003C1557" w:rsidRPr="006866F3" w:rsidRDefault="003C1557" w:rsidP="003C1557">
      <w:pPr>
        <w:ind w:firstLine="709"/>
        <w:rPr>
          <w:rFonts w:ascii="Arial" w:hAnsi="Arial" w:cs="Arial"/>
          <w:kern w:val="2"/>
          <w:sz w:val="24"/>
          <w:szCs w:val="24"/>
        </w:rPr>
      </w:pPr>
    </w:p>
    <w:p w:rsidR="003C1557" w:rsidRPr="006866F3" w:rsidRDefault="003C1557" w:rsidP="003C1557">
      <w:pPr>
        <w:rPr>
          <w:rFonts w:ascii="Arial" w:hAnsi="Arial" w:cs="Arial"/>
          <w:i/>
          <w:sz w:val="24"/>
          <w:szCs w:val="24"/>
        </w:rPr>
      </w:pPr>
      <w:r w:rsidRPr="006866F3">
        <w:rPr>
          <w:rFonts w:ascii="Arial" w:hAnsi="Arial" w:cs="Arial"/>
          <w:sz w:val="24"/>
          <w:szCs w:val="24"/>
        </w:rPr>
        <w:t xml:space="preserve">Глава муниципального образования «Покровка»                                                  </w:t>
      </w:r>
    </w:p>
    <w:p w:rsidR="003C1557" w:rsidRPr="006866F3" w:rsidRDefault="003C1557" w:rsidP="003C1557">
      <w:pPr>
        <w:rPr>
          <w:rFonts w:ascii="Arial" w:hAnsi="Arial" w:cs="Arial"/>
          <w:sz w:val="24"/>
          <w:szCs w:val="24"/>
        </w:rPr>
      </w:pPr>
    </w:p>
    <w:p w:rsidR="003C1557" w:rsidRPr="001A3E3F" w:rsidRDefault="003C1557" w:rsidP="003C1557">
      <w:pPr>
        <w:rPr>
          <w:rFonts w:ascii="Arial" w:hAnsi="Arial" w:cs="Arial"/>
        </w:rPr>
      </w:pPr>
    </w:p>
    <w:p w:rsidR="003C1557" w:rsidRPr="001A3E3F" w:rsidRDefault="003C1557" w:rsidP="003C1557">
      <w:pPr>
        <w:rPr>
          <w:rFonts w:ascii="Arial" w:hAnsi="Arial" w:cs="Arial"/>
        </w:rPr>
      </w:pPr>
    </w:p>
    <w:p w:rsidR="003C1557" w:rsidRPr="001A3E3F" w:rsidRDefault="003C1557" w:rsidP="003C1557">
      <w:pPr>
        <w:rPr>
          <w:rFonts w:ascii="Arial" w:hAnsi="Arial" w:cs="Arial"/>
        </w:rPr>
      </w:pPr>
    </w:p>
    <w:p w:rsidR="003C1557" w:rsidRPr="001A3E3F" w:rsidRDefault="003C1557" w:rsidP="003C1557">
      <w:pPr>
        <w:rPr>
          <w:rFonts w:ascii="Arial" w:hAnsi="Arial" w:cs="Arial"/>
        </w:rPr>
      </w:pPr>
    </w:p>
    <w:p w:rsidR="003C1557" w:rsidRDefault="003C1557" w:rsidP="003C1557">
      <w:pPr>
        <w:rPr>
          <w:rFonts w:ascii="Arial" w:hAnsi="Arial" w:cs="Arial"/>
        </w:rPr>
      </w:pPr>
    </w:p>
    <w:p w:rsidR="003C1557" w:rsidRPr="001A3E3F" w:rsidRDefault="003C1557" w:rsidP="003C1557">
      <w:pPr>
        <w:jc w:val="right"/>
        <w:rPr>
          <w:rStyle w:val="a3"/>
          <w:rFonts w:ascii="Arial" w:hAnsi="Arial" w:cs="Arial"/>
          <w:b w:val="0"/>
          <w:bCs/>
        </w:rPr>
      </w:pPr>
      <w:bookmarkStart w:id="2" w:name="sub_1000"/>
    </w:p>
    <w:p w:rsidR="003C1557" w:rsidRPr="001A3E3F" w:rsidRDefault="003C1557" w:rsidP="003C1557">
      <w:pPr>
        <w:jc w:val="right"/>
        <w:rPr>
          <w:rStyle w:val="a3"/>
          <w:rFonts w:ascii="Arial" w:hAnsi="Arial" w:cs="Arial"/>
          <w:b w:val="0"/>
          <w:bCs/>
        </w:rPr>
      </w:pPr>
      <w:r w:rsidRPr="001A3E3F">
        <w:rPr>
          <w:rStyle w:val="a3"/>
          <w:rFonts w:ascii="Arial" w:hAnsi="Arial" w:cs="Arial"/>
          <w:bCs/>
        </w:rPr>
        <w:t>Утверждена</w:t>
      </w:r>
      <w:r w:rsidRPr="001A3E3F">
        <w:rPr>
          <w:rStyle w:val="a3"/>
          <w:rFonts w:ascii="Arial" w:hAnsi="Arial" w:cs="Arial"/>
          <w:bCs/>
        </w:rPr>
        <w:br/>
      </w:r>
      <w:r w:rsidRPr="001A3E3F">
        <w:rPr>
          <w:rStyle w:val="a4"/>
          <w:rFonts w:ascii="Arial" w:hAnsi="Arial" w:cs="Arial"/>
        </w:rPr>
        <w:t>постановлением</w:t>
      </w:r>
      <w:r w:rsidRPr="001A3E3F">
        <w:rPr>
          <w:rStyle w:val="a3"/>
          <w:rFonts w:ascii="Arial" w:hAnsi="Arial" w:cs="Arial"/>
          <w:bCs/>
        </w:rPr>
        <w:t xml:space="preserve"> администрации</w:t>
      </w:r>
      <w:r w:rsidRPr="001A3E3F">
        <w:rPr>
          <w:rStyle w:val="a3"/>
          <w:rFonts w:ascii="Arial" w:hAnsi="Arial" w:cs="Arial"/>
          <w:bCs/>
        </w:rPr>
        <w:br/>
        <w:t>Муниципального образования «Покровка»</w:t>
      </w:r>
      <w:r w:rsidRPr="001A3E3F">
        <w:rPr>
          <w:rStyle w:val="a3"/>
          <w:rFonts w:ascii="Arial" w:hAnsi="Arial" w:cs="Arial"/>
          <w:bCs/>
        </w:rPr>
        <w:br/>
        <w:t>от «__»_________2022 года № ___</w:t>
      </w:r>
    </w:p>
    <w:bookmarkEnd w:id="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86"/>
        <w:gridCol w:w="4369"/>
      </w:tblGrid>
      <w:tr w:rsidR="003C1557" w:rsidRPr="001A3E3F" w:rsidTr="00051401"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  <w:color w:val="FF0000"/>
              </w:rPr>
            </w:pPr>
          </w:p>
        </w:tc>
        <w:tc>
          <w:tcPr>
            <w:tcW w:w="2335" w:type="pct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QR-код</w:t>
            </w:r>
          </w:p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3C1557" w:rsidRPr="001A3E3F" w:rsidRDefault="003C1557" w:rsidP="003C1557">
      <w:pPr>
        <w:rPr>
          <w:rFonts w:ascii="Arial" w:hAnsi="Arial" w:cs="Arial"/>
          <w:color w:val="FF0000"/>
        </w:rPr>
      </w:pPr>
    </w:p>
    <w:p w:rsidR="003C1557" w:rsidRPr="001A3E3F" w:rsidRDefault="003C1557" w:rsidP="003C1557">
      <w:pPr>
        <w:pStyle w:val="a6"/>
        <w:rPr>
          <w:rFonts w:ascii="Arial" w:hAnsi="Arial" w:cs="Arial"/>
        </w:rPr>
      </w:pPr>
      <w:r w:rsidRPr="001A3E3F">
        <w:rPr>
          <w:rFonts w:ascii="Arial" w:hAnsi="Arial" w:cs="Arial"/>
        </w:rPr>
        <w:t>Форма</w:t>
      </w:r>
    </w:p>
    <w:p w:rsidR="003C1557" w:rsidRPr="001A3E3F" w:rsidRDefault="003C1557" w:rsidP="003C1557">
      <w:pPr>
        <w:rPr>
          <w:rFonts w:ascii="Arial" w:hAnsi="Arial" w:cs="Arial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3C1557" w:rsidRPr="001A3E3F" w:rsidTr="00051401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Администрация Муниципального образования «Покровка»</w:t>
            </w: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(наименование органа муниципального контроля на автомобильном транспорте и в дорожном хозяйстве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в границах Муниципального образования «Покровка»)</w:t>
            </w:r>
          </w:p>
        </w:tc>
      </w:tr>
      <w:tr w:rsidR="003C1557" w:rsidRPr="001A3E3F" w:rsidTr="00051401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Проверочный лист,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применяемый при осуществлении муниципального контроля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на автомобильном транспорте и в дорожном хозяйстве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в границах  Муниципального образования «Покровка»</w:t>
            </w: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 в границах Муниципального образования «Покровка» утверждена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lastRenderedPageBreak/>
              <w:t>Постановлением администрации Муниципального образования «Покровка» от ______N_______</w:t>
            </w:r>
          </w:p>
        </w:tc>
      </w:tr>
      <w:tr w:rsidR="003C1557" w:rsidRPr="001A3E3F" w:rsidTr="00051401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(инспекционный визит/рейдовый осмотр/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3C1557" w:rsidRPr="001A3E3F" w:rsidTr="00051401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(номер, дата решения о проведении контрольного мероприятия)</w:t>
            </w: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3. Учётный номер контрольного мероприятия:</w:t>
            </w: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3C1557" w:rsidRPr="001A3E3F" w:rsidTr="00051401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3C1557" w:rsidRPr="001A3E3F" w:rsidTr="00051401"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N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Вопрос, отражающий содержание обязательных </w:t>
            </w:r>
            <w:r w:rsidRPr="001A3E3F">
              <w:rPr>
                <w:rFonts w:ascii="Arial" w:hAnsi="Arial" w:cs="Arial"/>
              </w:rPr>
              <w:lastRenderedPageBreak/>
              <w:t>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lastRenderedPageBreak/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Реквизиты нормативных правовых актов, с указанием их </w:t>
            </w:r>
            <w:r w:rsidRPr="001A3E3F">
              <w:rPr>
                <w:rFonts w:ascii="Arial" w:hAnsi="Arial" w:cs="Arial"/>
              </w:rPr>
              <w:lastRenderedPageBreak/>
              <w:t>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C1557" w:rsidRPr="001A3E3F" w:rsidTr="00051401"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не</w:t>
            </w:r>
            <w:r w:rsidRPr="001A3E3F">
              <w:rPr>
                <w:rFonts w:ascii="Arial" w:hAnsi="Arial" w:cs="Arial"/>
              </w:rPr>
              <w:lastRenderedPageBreak/>
              <w:t>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lastRenderedPageBreak/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Примечание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(заполняется в </w:t>
            </w:r>
            <w:r w:rsidRPr="001A3E3F">
              <w:rPr>
                <w:rFonts w:ascii="Arial" w:hAnsi="Arial" w:cs="Arial"/>
              </w:rPr>
              <w:lastRenderedPageBreak/>
              <w:t>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8" w:history="1">
              <w:r w:rsidRPr="001A3E3F">
                <w:rPr>
                  <w:rStyle w:val="a4"/>
                  <w:rFonts w:ascii="Arial" w:hAnsi="Arial" w:cs="Arial"/>
                </w:rPr>
                <w:t>пункт 2 статьи 16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Согласовано ли разрешение на </w:t>
            </w:r>
            <w:r w:rsidRPr="001A3E3F">
              <w:rPr>
                <w:rFonts w:ascii="Arial" w:hAnsi="Arial" w:cs="Arial"/>
              </w:rPr>
              <w:lastRenderedPageBreak/>
              <w:t>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9" w:history="1">
              <w:r w:rsidRPr="001A3E3F">
                <w:rPr>
                  <w:rStyle w:val="a4"/>
                  <w:rFonts w:ascii="Arial" w:hAnsi="Arial" w:cs="Arial"/>
                </w:rPr>
                <w:t>пункт 3 статьи 16</w:t>
              </w:r>
            </w:hyperlink>
            <w:r w:rsidRPr="001A3E3F">
              <w:rPr>
                <w:rFonts w:ascii="Arial" w:hAnsi="Arial" w:cs="Arial"/>
              </w:rPr>
              <w:t xml:space="preserve"> Федерального </w:t>
            </w:r>
            <w:r w:rsidRPr="001A3E3F">
              <w:rPr>
                <w:rFonts w:ascii="Arial" w:hAnsi="Arial" w:cs="Arial"/>
              </w:rPr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10" w:history="1">
              <w:r w:rsidRPr="001A3E3F">
                <w:rPr>
                  <w:rStyle w:val="a4"/>
                  <w:rFonts w:ascii="Arial" w:hAnsi="Arial" w:cs="Arial"/>
                </w:rPr>
                <w:t>пункт 4 статьи 16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11" w:history="1">
              <w:r w:rsidRPr="001A3E3F">
                <w:rPr>
                  <w:rStyle w:val="a4"/>
                  <w:rFonts w:ascii="Arial" w:hAnsi="Arial" w:cs="Arial"/>
                </w:rPr>
                <w:t>приказ</w:t>
              </w:r>
            </w:hyperlink>
            <w:r w:rsidRPr="001A3E3F">
              <w:rPr>
                <w:rFonts w:ascii="Arial" w:hAnsi="Arial" w:cs="Arial"/>
              </w:rP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Осуществляется ли содержание автомобильных дорог в соответствии с требованиями технических </w:t>
            </w:r>
            <w:r w:rsidRPr="001A3E3F">
              <w:rPr>
                <w:rFonts w:ascii="Arial" w:hAnsi="Arial" w:cs="Arial"/>
              </w:rPr>
              <w:lastRenderedPageBreak/>
              <w:t>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12" w:history="1">
              <w:r w:rsidRPr="001A3E3F">
                <w:rPr>
                  <w:rStyle w:val="a4"/>
                  <w:rFonts w:ascii="Arial" w:hAnsi="Arial" w:cs="Arial"/>
                </w:rPr>
                <w:t>пункты 1</w:t>
              </w:r>
            </w:hyperlink>
            <w:r w:rsidRPr="001A3E3F">
              <w:rPr>
                <w:rFonts w:ascii="Arial" w:hAnsi="Arial" w:cs="Arial"/>
              </w:rPr>
              <w:t xml:space="preserve"> , </w:t>
            </w:r>
            <w:hyperlink r:id="rId13" w:history="1">
              <w:r w:rsidRPr="001A3E3F">
                <w:rPr>
                  <w:rStyle w:val="a4"/>
                  <w:rFonts w:ascii="Arial" w:hAnsi="Arial" w:cs="Arial"/>
                </w:rPr>
                <w:t>2 статьи 17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</w:t>
            </w:r>
            <w:r w:rsidRPr="001A3E3F">
              <w:rPr>
                <w:rFonts w:ascii="Arial" w:hAnsi="Arial" w:cs="Arial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14" w:history="1">
              <w:r w:rsidRPr="001A3E3F">
                <w:rPr>
                  <w:rStyle w:val="a4"/>
                  <w:rFonts w:ascii="Arial" w:hAnsi="Arial" w:cs="Arial"/>
                </w:rPr>
                <w:t>пункт 3 статьи 17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15" w:history="1">
              <w:r w:rsidRPr="001A3E3F">
                <w:rPr>
                  <w:rStyle w:val="a4"/>
                  <w:rFonts w:ascii="Arial" w:hAnsi="Arial" w:cs="Arial"/>
                </w:rPr>
                <w:t>приказ</w:t>
              </w:r>
            </w:hyperlink>
            <w:r w:rsidRPr="001A3E3F">
              <w:rPr>
                <w:rFonts w:ascii="Arial" w:hAnsi="Arial" w:cs="Arial"/>
              </w:rP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Осуществляется </w:t>
            </w:r>
            <w:r w:rsidRPr="001A3E3F">
              <w:rPr>
                <w:rFonts w:ascii="Arial" w:hAnsi="Arial" w:cs="Arial"/>
              </w:rPr>
              <w:lastRenderedPageBreak/>
              <w:t>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16" w:history="1">
              <w:r w:rsidRPr="001A3E3F">
                <w:rPr>
                  <w:rStyle w:val="a4"/>
                  <w:rFonts w:ascii="Arial" w:hAnsi="Arial" w:cs="Arial"/>
                </w:rPr>
                <w:t xml:space="preserve">пункт 1 статьи </w:t>
              </w:r>
              <w:r w:rsidRPr="001A3E3F">
                <w:rPr>
                  <w:rStyle w:val="a4"/>
                  <w:rFonts w:ascii="Arial" w:hAnsi="Arial" w:cs="Arial"/>
                </w:rPr>
                <w:lastRenderedPageBreak/>
                <w:t>18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17" w:history="1">
              <w:r w:rsidRPr="001A3E3F">
                <w:rPr>
                  <w:rStyle w:val="a4"/>
                  <w:rFonts w:ascii="Arial" w:hAnsi="Arial" w:cs="Arial"/>
                </w:rPr>
                <w:t>пункт 2 статьи 19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r w:rsidRPr="001A3E3F">
              <w:rPr>
                <w:rFonts w:ascii="Arial" w:hAnsi="Arial" w:cs="Arial"/>
              </w:rPr>
              <w:lastRenderedPageBreak/>
              <w:t>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18" w:history="1">
              <w:r w:rsidRPr="001A3E3F">
                <w:rPr>
                  <w:rStyle w:val="a4"/>
                  <w:rFonts w:ascii="Arial" w:hAnsi="Arial" w:cs="Arial"/>
                </w:rPr>
                <w:t>пункт 2 статьи 19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деятельности в Российской </w:t>
            </w:r>
            <w:r w:rsidRPr="001A3E3F">
              <w:rPr>
                <w:rFonts w:ascii="Arial" w:hAnsi="Arial" w:cs="Arial"/>
              </w:rPr>
              <w:lastRenderedPageBreak/>
              <w:t>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19" w:history="1">
              <w:r w:rsidRPr="001A3E3F">
                <w:rPr>
                  <w:rStyle w:val="a4"/>
                  <w:rFonts w:ascii="Arial" w:hAnsi="Arial" w:cs="Arial"/>
                </w:rPr>
                <w:t>пункт 5 статьи 19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20" w:history="1">
              <w:r w:rsidRPr="001A3E3F">
                <w:rPr>
                  <w:rStyle w:val="a4"/>
                  <w:rFonts w:ascii="Arial" w:hAnsi="Arial" w:cs="Arial"/>
                </w:rPr>
                <w:t>пункт 1 статьи 22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Не ухудшают ли объекты дорожного сервиса </w:t>
            </w:r>
            <w:r w:rsidRPr="001A3E3F">
              <w:rPr>
                <w:rFonts w:ascii="Arial" w:hAnsi="Arial" w:cs="Arial"/>
              </w:rPr>
              <w:lastRenderedPageBreak/>
              <w:t>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21" w:history="1">
              <w:r w:rsidRPr="001A3E3F">
                <w:rPr>
                  <w:rStyle w:val="a4"/>
                  <w:rFonts w:ascii="Arial" w:hAnsi="Arial" w:cs="Arial"/>
                </w:rPr>
                <w:t>пункт 3 статьи 22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</w:t>
            </w:r>
            <w:r w:rsidRPr="001A3E3F">
              <w:rPr>
                <w:rFonts w:ascii="Arial" w:hAnsi="Arial" w:cs="Arial"/>
              </w:rPr>
              <w:lastRenderedPageBreak/>
              <w:t>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22" w:history="1">
              <w:r w:rsidRPr="001A3E3F">
                <w:rPr>
                  <w:rStyle w:val="a4"/>
                  <w:rFonts w:ascii="Arial" w:hAnsi="Arial" w:cs="Arial"/>
                </w:rPr>
                <w:t>пункт 4 статьи 22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23" w:history="1">
              <w:r w:rsidRPr="001A3E3F">
                <w:rPr>
                  <w:rStyle w:val="a4"/>
                  <w:rFonts w:ascii="Arial" w:hAnsi="Arial" w:cs="Arial"/>
                </w:rPr>
                <w:t>пункт 6 статьи 22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Осуществляется ли в границах полос отвода </w:t>
            </w:r>
            <w:r w:rsidRPr="001A3E3F">
              <w:rPr>
                <w:rFonts w:ascii="Arial" w:hAnsi="Arial" w:cs="Arial"/>
              </w:rPr>
              <w:lastRenderedPageBreak/>
              <w:t>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24" w:history="1">
              <w:r w:rsidRPr="001A3E3F">
                <w:rPr>
                  <w:rStyle w:val="a4"/>
                  <w:rFonts w:ascii="Arial" w:hAnsi="Arial" w:cs="Arial"/>
                </w:rPr>
                <w:t>пункт 3 статьи 25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</w:t>
            </w:r>
            <w:r w:rsidRPr="001A3E3F">
              <w:rPr>
                <w:rFonts w:ascii="Arial" w:hAnsi="Arial" w:cs="Arial"/>
              </w:rPr>
              <w:lastRenderedPageBreak/>
              <w:t>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25" w:history="1">
              <w:r w:rsidRPr="001A3E3F">
                <w:rPr>
                  <w:rStyle w:val="a4"/>
                  <w:rFonts w:ascii="Arial" w:hAnsi="Arial" w:cs="Arial"/>
                </w:rPr>
                <w:t>пункт 3 статьи 25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</w:t>
            </w:r>
            <w:r w:rsidRPr="001A3E3F">
              <w:rPr>
                <w:rFonts w:ascii="Arial" w:hAnsi="Arial" w:cs="Arial"/>
              </w:rPr>
              <w:lastRenderedPageBreak/>
              <w:t>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26" w:history="1">
              <w:r w:rsidRPr="001A3E3F">
                <w:rPr>
                  <w:rStyle w:val="a4"/>
                  <w:rFonts w:ascii="Arial" w:hAnsi="Arial" w:cs="Arial"/>
                </w:rPr>
                <w:t>пункт 3 статьи 25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 w:rsidRPr="001A3E3F">
              <w:rPr>
                <w:rFonts w:ascii="Arial" w:hAnsi="Arial" w:cs="Arial"/>
              </w:rPr>
              <w:lastRenderedPageBreak/>
              <w:t>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27" w:history="1">
              <w:r w:rsidRPr="001A3E3F">
                <w:rPr>
                  <w:rStyle w:val="a4"/>
                  <w:rFonts w:ascii="Arial" w:hAnsi="Arial" w:cs="Arial"/>
                </w:rPr>
                <w:t>пункт 8 статьи 26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Содержит ли письменное согласие технические требования и условия, подлежащие обязательному </w:t>
            </w:r>
            <w:r w:rsidRPr="001A3E3F">
              <w:rPr>
                <w:rFonts w:ascii="Arial" w:hAnsi="Arial" w:cs="Arial"/>
              </w:rPr>
              <w:lastRenderedPageBreak/>
              <w:t>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28" w:history="1">
              <w:r w:rsidRPr="001A3E3F">
                <w:rPr>
                  <w:rStyle w:val="a4"/>
                  <w:rFonts w:ascii="Arial" w:hAnsi="Arial" w:cs="Arial"/>
                </w:rPr>
                <w:t>пункт 8 статьи 26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257-ФЗ "Об автомобильных дорогах и о дорожной </w:t>
            </w:r>
            <w:r w:rsidRPr="001A3E3F">
              <w:rPr>
                <w:rFonts w:ascii="Arial" w:hAnsi="Arial" w:cs="Arial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29" w:history="1">
              <w:r w:rsidRPr="001A3E3F">
                <w:rPr>
                  <w:rStyle w:val="a4"/>
                  <w:rFonts w:ascii="Arial" w:hAnsi="Arial" w:cs="Arial"/>
                </w:rPr>
                <w:t>ст. 19 -22</w:t>
              </w:r>
            </w:hyperlink>
            <w:r w:rsidRPr="001A3E3F">
              <w:rPr>
                <w:rFonts w:ascii="Arial" w:hAnsi="Arial" w:cs="Arial"/>
              </w:rPr>
              <w:t xml:space="preserve"> Федерального закона от 08.11.2007 N 259-ФЗ "</w:t>
            </w:r>
            <w:hyperlink r:id="rId30" w:history="1">
              <w:r w:rsidRPr="001A3E3F">
                <w:rPr>
                  <w:rStyle w:val="a4"/>
                  <w:rFonts w:ascii="Arial" w:hAnsi="Arial" w:cs="Arial"/>
                </w:rPr>
                <w:t>Устав</w:t>
              </w:r>
            </w:hyperlink>
            <w:r w:rsidRPr="001A3E3F">
              <w:rPr>
                <w:rFonts w:ascii="Arial" w:hAnsi="Arial" w:cs="Arial"/>
              </w:rP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3C1557" w:rsidRPr="001A3E3F" w:rsidTr="00051401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</w:t>
            </w:r>
            <w:r w:rsidRPr="001A3E3F">
              <w:rPr>
                <w:rFonts w:ascii="Arial" w:hAnsi="Arial" w:cs="Arial"/>
              </w:rPr>
              <w:lastRenderedPageBreak/>
              <w:t>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hyperlink r:id="rId31" w:history="1">
              <w:r w:rsidRPr="001A3E3F">
                <w:rPr>
                  <w:rStyle w:val="a4"/>
                  <w:rFonts w:ascii="Arial" w:hAnsi="Arial" w:cs="Arial"/>
                </w:rPr>
                <w:t>ГОСТ 33062-2014</w:t>
              </w:r>
            </w:hyperlink>
            <w:r w:rsidRPr="001A3E3F">
              <w:rPr>
                <w:rFonts w:ascii="Arial" w:hAnsi="Arial" w:cs="Arial"/>
              </w:rP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3C1557" w:rsidRPr="001A3E3F" w:rsidRDefault="003C1557" w:rsidP="003C1557">
      <w:pPr>
        <w:pStyle w:val="a6"/>
        <w:rPr>
          <w:rFonts w:ascii="Arial" w:hAnsi="Arial" w:cs="Arial"/>
        </w:rPr>
      </w:pPr>
      <w:r w:rsidRPr="001A3E3F">
        <w:rPr>
          <w:rFonts w:ascii="Arial" w:hAnsi="Arial" w:cs="Arial"/>
        </w:rPr>
        <w:lastRenderedPageBreak/>
        <w:t>Пояснения и дополнения по вопросам, содержащимся в перечне:</w:t>
      </w:r>
    </w:p>
    <w:p w:rsidR="003C1557" w:rsidRPr="001A3E3F" w:rsidRDefault="003C1557" w:rsidP="003C1557">
      <w:pPr>
        <w:pStyle w:val="a6"/>
        <w:rPr>
          <w:rFonts w:ascii="Arial" w:hAnsi="Arial" w:cs="Arial"/>
        </w:rPr>
      </w:pPr>
      <w:r w:rsidRPr="001A3E3F">
        <w:rPr>
          <w:rFonts w:ascii="Arial" w:hAnsi="Arial" w:cs="Arial"/>
        </w:rPr>
        <w:t>______________________________________________________________________</w:t>
      </w:r>
    </w:p>
    <w:p w:rsidR="003C1557" w:rsidRPr="001A3E3F" w:rsidRDefault="003C1557" w:rsidP="003C1557">
      <w:pPr>
        <w:pStyle w:val="a6"/>
        <w:rPr>
          <w:rFonts w:ascii="Arial" w:hAnsi="Arial" w:cs="Arial"/>
        </w:rPr>
      </w:pPr>
      <w:r w:rsidRPr="001A3E3F">
        <w:rPr>
          <w:rFonts w:ascii="Arial" w:hAnsi="Arial" w:cs="Arial"/>
        </w:rPr>
        <w:t>______________________________________________________________________</w:t>
      </w:r>
    </w:p>
    <w:p w:rsidR="003C1557" w:rsidRPr="001A3E3F" w:rsidRDefault="003C1557" w:rsidP="003C1557">
      <w:pPr>
        <w:pStyle w:val="a6"/>
        <w:rPr>
          <w:rFonts w:ascii="Arial" w:hAnsi="Arial" w:cs="Arial"/>
        </w:rPr>
      </w:pPr>
      <w:r w:rsidRPr="001A3E3F">
        <w:rPr>
          <w:rFonts w:ascii="Arial" w:hAnsi="Arial" w:cs="Arial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3C1557" w:rsidRPr="001A3E3F" w:rsidTr="00051401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"___" _____________ 20__ г.</w:t>
            </w:r>
          </w:p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(указывается дата заполнения</w:t>
            </w:r>
          </w:p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3C1557" w:rsidRPr="001A3E3F" w:rsidTr="0005140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Подписи лица (лиц), проводящего (проводящих) проверку:</w:t>
            </w:r>
          </w:p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Должность ____________________________________ /Ф.И.О.</w:t>
            </w:r>
          </w:p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Должность ____________________________________ /Ф.И.О.</w:t>
            </w:r>
          </w:p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С проверочным листом ознакомлен(а):</w:t>
            </w:r>
          </w:p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_______________________________________________________________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(фамилия, имя, отчество (в случае, если имеется), должность руководителя,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иного должностного лица или уполномоченного представителя юридического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лица, индивидуального предпринимателя, его уполномоченного представителя)</w:t>
            </w:r>
          </w:p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"__" ____________________ 20__ г. _____________________________</w:t>
            </w:r>
          </w:p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                                            (подпись)</w:t>
            </w:r>
          </w:p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Отметка об отказе ознакомления с проверочным листом:</w:t>
            </w:r>
          </w:p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_______________________________________________________________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(фамилия, имя, отчество (в случае, если имеется), уполномоченного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должностного лица (лиц), проводящего проверку)</w:t>
            </w:r>
          </w:p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"__" ____________________ 20__ г. _____________________________</w:t>
            </w:r>
          </w:p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                                            (подпись)</w:t>
            </w:r>
          </w:p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Копию проверочного листа получил(а):</w:t>
            </w:r>
          </w:p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___________________________________________________________________________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(фамилия, имя, отчество (в случае, если имеется), должность руководителя,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иного должностного лица или уполномоченного представителя юридического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лица, индивидуального предпринимателя, его уполномоченного представителя)</w:t>
            </w:r>
          </w:p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"__" ____________________ 20__ г. _____________________________</w:t>
            </w:r>
          </w:p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                                            (подпись)</w:t>
            </w:r>
          </w:p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Отметка об отказе получения проверочного листа:</w:t>
            </w:r>
          </w:p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_______________________________________________________________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(фамилия, имя, отчество (в случае, если имеется), уполномоченного</w:t>
            </w:r>
          </w:p>
          <w:p w:rsidR="003C1557" w:rsidRPr="001A3E3F" w:rsidRDefault="003C1557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должностного лица (лиц), проводящего проверку)</w:t>
            </w:r>
          </w:p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>"__" ____________________ 20__ г. _____________________________</w:t>
            </w:r>
          </w:p>
          <w:p w:rsidR="003C1557" w:rsidRPr="001A3E3F" w:rsidRDefault="003C1557" w:rsidP="00051401">
            <w:pPr>
              <w:pStyle w:val="a6"/>
              <w:rPr>
                <w:rFonts w:ascii="Arial" w:hAnsi="Arial" w:cs="Arial"/>
              </w:rPr>
            </w:pPr>
            <w:r w:rsidRPr="001A3E3F">
              <w:rPr>
                <w:rFonts w:ascii="Arial" w:hAnsi="Arial" w:cs="Arial"/>
              </w:rPr>
              <w:t xml:space="preserve">                                            (подпись)</w:t>
            </w:r>
          </w:p>
          <w:p w:rsidR="003C1557" w:rsidRPr="001A3E3F" w:rsidRDefault="003C1557" w:rsidP="00051401">
            <w:pPr>
              <w:pStyle w:val="a5"/>
              <w:rPr>
                <w:rFonts w:ascii="Arial" w:hAnsi="Arial" w:cs="Arial"/>
              </w:rPr>
            </w:pPr>
          </w:p>
        </w:tc>
      </w:tr>
    </w:tbl>
    <w:p w:rsidR="003C1557" w:rsidRDefault="003C1557" w:rsidP="003C1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1557" w:rsidRDefault="003C1557" w:rsidP="003C1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1557" w:rsidRDefault="003C1557" w:rsidP="003C1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1557" w:rsidRDefault="003C1557" w:rsidP="003C1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1557" w:rsidRDefault="003C1557" w:rsidP="003C1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246EF" w:rsidRDefault="005246EF"/>
    <w:sectPr w:rsidR="0052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52"/>
    <w:rsid w:val="003C1557"/>
    <w:rsid w:val="005246EF"/>
    <w:rsid w:val="00C3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A8E80-5ACA-4339-A4BD-1576F7A3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C155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5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Цветовое выделение"/>
    <w:uiPriority w:val="99"/>
    <w:rsid w:val="003C1557"/>
    <w:rPr>
      <w:b/>
      <w:color w:val="26282F"/>
    </w:rPr>
  </w:style>
  <w:style w:type="character" w:customStyle="1" w:styleId="a4">
    <w:name w:val="Гипертекстовая ссылка"/>
    <w:uiPriority w:val="99"/>
    <w:rsid w:val="003C155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C15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C1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57004/1702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57004/2203" TargetMode="External"/><Relationship Id="rId7" Type="http://schemas.openxmlformats.org/officeDocument/2006/relationships/hyperlink" Target="http://internet.garant.ru/document/redirect/402987948/0" TargetMode="External"/><Relationship Id="rId12" Type="http://schemas.openxmlformats.org/officeDocument/2006/relationships/hyperlink" Target="http://internet.garant.ru/document/redirect/12157004/1701" TargetMode="External"/><Relationship Id="rId17" Type="http://schemas.openxmlformats.org/officeDocument/2006/relationships/hyperlink" Target="http://internet.garant.ru/document/redirect/12157004/1902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1801" TargetMode="External"/><Relationship Id="rId20" Type="http://schemas.openxmlformats.org/officeDocument/2006/relationships/hyperlink" Target="http://internet.garant.ru/document/redirect/12157004/2201" TargetMode="External"/><Relationship Id="rId29" Type="http://schemas.openxmlformats.org/officeDocument/2006/relationships/hyperlink" Target="http://internet.garant.ru/document/redirect/12157005/19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5/0" TargetMode="External"/><Relationship Id="rId11" Type="http://schemas.openxmlformats.org/officeDocument/2006/relationships/hyperlink" Target="http://internet.garant.ru/document/redirect/70318144/0" TargetMode="External"/><Relationship Id="rId24" Type="http://schemas.openxmlformats.org/officeDocument/2006/relationships/hyperlink" Target="http://internet.garant.ru/document/redirect/12157004/250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12157004/0" TargetMode="External"/><Relationship Id="rId15" Type="http://schemas.openxmlformats.org/officeDocument/2006/relationships/hyperlink" Target="http://internet.garant.ru/document/redirect/70318144/0" TargetMode="External"/><Relationship Id="rId23" Type="http://schemas.openxmlformats.org/officeDocument/2006/relationships/hyperlink" Target="http://internet.garant.ru/document/redirect/12157004/2206" TargetMode="External"/><Relationship Id="rId28" Type="http://schemas.openxmlformats.org/officeDocument/2006/relationships/hyperlink" Target="http://internet.garant.ru/document/redirect/12157004/2608" TargetMode="External"/><Relationship Id="rId10" Type="http://schemas.openxmlformats.org/officeDocument/2006/relationships/hyperlink" Target="http://internet.garant.ru/document/redirect/12157004/1604" TargetMode="External"/><Relationship Id="rId19" Type="http://schemas.openxmlformats.org/officeDocument/2006/relationships/hyperlink" Target="http://internet.garant.ru/document/redirect/12157004/1905" TargetMode="External"/><Relationship Id="rId31" Type="http://schemas.openxmlformats.org/officeDocument/2006/relationships/hyperlink" Target="http://internet.garant.ru/document/redirect/71449246/0" TargetMode="External"/><Relationship Id="rId4" Type="http://schemas.openxmlformats.org/officeDocument/2006/relationships/hyperlink" Target="http://internet.garant.ru/document/redirect/186367/0" TargetMode="External"/><Relationship Id="rId9" Type="http://schemas.openxmlformats.org/officeDocument/2006/relationships/hyperlink" Target="http://internet.garant.ru/document/redirect/12157004/1603" TargetMode="External"/><Relationship Id="rId14" Type="http://schemas.openxmlformats.org/officeDocument/2006/relationships/hyperlink" Target="http://internet.garant.ru/document/redirect/12157004/1703" TargetMode="External"/><Relationship Id="rId22" Type="http://schemas.openxmlformats.org/officeDocument/2006/relationships/hyperlink" Target="http://internet.garant.ru/document/redirect/12157004/2204" TargetMode="External"/><Relationship Id="rId27" Type="http://schemas.openxmlformats.org/officeDocument/2006/relationships/hyperlink" Target="http://internet.garant.ru/document/redirect/12157004/2608" TargetMode="External"/><Relationship Id="rId30" Type="http://schemas.openxmlformats.org/officeDocument/2006/relationships/hyperlink" Target="http://internet.garant.ru/document/redirect/12157005/0" TargetMode="External"/><Relationship Id="rId8" Type="http://schemas.openxmlformats.org/officeDocument/2006/relationships/hyperlink" Target="http://internet.garant.ru/document/redirect/12157004/1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2817</Words>
  <Characters>16062</Characters>
  <Application>Microsoft Office Word</Application>
  <DocSecurity>0</DocSecurity>
  <Lines>133</Lines>
  <Paragraphs>37</Paragraphs>
  <ScaleCrop>false</ScaleCrop>
  <Company/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2024-07-10T01:51:00Z</dcterms:created>
  <dcterms:modified xsi:type="dcterms:W3CDTF">2024-07-10T01:52:00Z</dcterms:modified>
</cp:coreProperties>
</file>